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94" w:rsidRDefault="0034104D">
      <w:r>
        <w:t>CWA: Career Unit – Source “10 Great Career Fields for the “Future” article</w:t>
      </w:r>
    </w:p>
    <w:p w:rsidR="0034104D" w:rsidRPr="00FD7770" w:rsidRDefault="0034104D">
      <w:pPr>
        <w:rPr>
          <w:b/>
          <w:sz w:val="24"/>
          <w:szCs w:val="24"/>
        </w:rPr>
      </w:pPr>
      <w:bookmarkStart w:id="0" w:name="_GoBack"/>
      <w:r w:rsidRPr="00FD7770">
        <w:rPr>
          <w:b/>
          <w:sz w:val="24"/>
          <w:szCs w:val="24"/>
        </w:rPr>
        <w:t xml:space="preserve">EQ: </w:t>
      </w:r>
      <w:r w:rsidR="00FD7770" w:rsidRPr="00FD7770">
        <w:rPr>
          <w:b/>
          <w:sz w:val="24"/>
          <w:szCs w:val="24"/>
        </w:rPr>
        <w:t>W</w:t>
      </w:r>
      <w:r w:rsidRPr="00FD7770">
        <w:rPr>
          <w:b/>
          <w:sz w:val="24"/>
          <w:szCs w:val="24"/>
        </w:rPr>
        <w:t xml:space="preserve">hat </w:t>
      </w:r>
      <w:r w:rsidR="00FD7770" w:rsidRPr="00FD7770">
        <w:rPr>
          <w:b/>
          <w:sz w:val="24"/>
          <w:szCs w:val="24"/>
        </w:rPr>
        <w:t xml:space="preserve">three (3) </w:t>
      </w:r>
      <w:r w:rsidRPr="00FD7770">
        <w:rPr>
          <w:b/>
          <w:sz w:val="24"/>
          <w:szCs w:val="24"/>
        </w:rPr>
        <w:t>career fields MOST interest you</w:t>
      </w:r>
      <w:r w:rsidR="00FD7770" w:rsidRPr="00FD7770">
        <w:rPr>
          <w:b/>
          <w:sz w:val="24"/>
          <w:szCs w:val="24"/>
        </w:rPr>
        <w:t>?  What are the benefits and challenges of each?</w:t>
      </w:r>
    </w:p>
    <w:bookmarkEnd w:id="0"/>
    <w:p w:rsidR="0034104D" w:rsidRDefault="0034104D">
      <w:r>
        <w:t>I. Choose three career fields (areas) from the list &amp; create a comparison chart of the benefits and challenges of each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4104D" w:rsidTr="0034104D">
        <w:tc>
          <w:tcPr>
            <w:tcW w:w="3356" w:type="dxa"/>
          </w:tcPr>
          <w:p w:rsidR="0034104D" w:rsidRP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Career Field</w:t>
            </w:r>
          </w:p>
        </w:tc>
        <w:tc>
          <w:tcPr>
            <w:tcW w:w="3357" w:type="dxa"/>
          </w:tcPr>
          <w:p w:rsid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1-What interests you about this field of work?</w:t>
            </w:r>
          </w:p>
          <w:p w:rsidR="0034104D" w:rsidRPr="0034104D" w:rsidRDefault="0034104D" w:rsidP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2-What are the benefits of working in this field?</w:t>
            </w:r>
          </w:p>
        </w:tc>
        <w:tc>
          <w:tcPr>
            <w:tcW w:w="3357" w:type="dxa"/>
          </w:tcPr>
          <w:p w:rsid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3-What hurdles do you face in order to work in this field?</w:t>
            </w:r>
          </w:p>
          <w:p w:rsidR="0034104D" w:rsidRPr="0034104D" w:rsidRDefault="0034104D" w:rsidP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4-What are the challenges of working in this field?</w:t>
            </w:r>
          </w:p>
        </w:tc>
      </w:tr>
      <w:tr w:rsidR="0034104D" w:rsidTr="0034104D">
        <w:tc>
          <w:tcPr>
            <w:tcW w:w="3356" w:type="dxa"/>
          </w:tcPr>
          <w:p w:rsidR="0034104D" w:rsidRP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3357" w:type="dxa"/>
          </w:tcPr>
          <w:p w:rsid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</w:t>
            </w: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</w:t>
            </w: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Pr="0034104D" w:rsidRDefault="0034104D">
            <w:pPr>
              <w:rPr>
                <w:sz w:val="32"/>
                <w:szCs w:val="32"/>
              </w:rPr>
            </w:pPr>
          </w:p>
        </w:tc>
        <w:tc>
          <w:tcPr>
            <w:tcW w:w="3357" w:type="dxa"/>
          </w:tcPr>
          <w:p w:rsid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</w:t>
            </w: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P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</w:t>
            </w:r>
          </w:p>
        </w:tc>
      </w:tr>
      <w:tr w:rsidR="0034104D" w:rsidTr="0034104D">
        <w:tc>
          <w:tcPr>
            <w:tcW w:w="3356" w:type="dxa"/>
          </w:tcPr>
          <w:p w:rsidR="0034104D" w:rsidRP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  <w:tc>
          <w:tcPr>
            <w:tcW w:w="3357" w:type="dxa"/>
          </w:tcPr>
          <w:p w:rsid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</w:t>
            </w: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</w:t>
            </w: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Pr="0034104D" w:rsidRDefault="0034104D">
            <w:pPr>
              <w:rPr>
                <w:sz w:val="32"/>
                <w:szCs w:val="32"/>
              </w:rPr>
            </w:pPr>
          </w:p>
        </w:tc>
        <w:tc>
          <w:tcPr>
            <w:tcW w:w="3357" w:type="dxa"/>
          </w:tcPr>
          <w:p w:rsid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</w:t>
            </w: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P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</w:t>
            </w:r>
          </w:p>
        </w:tc>
      </w:tr>
      <w:tr w:rsidR="0034104D" w:rsidTr="0034104D">
        <w:tc>
          <w:tcPr>
            <w:tcW w:w="3356" w:type="dxa"/>
          </w:tcPr>
          <w:p w:rsidR="0034104D" w:rsidRP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3357" w:type="dxa"/>
          </w:tcPr>
          <w:p w:rsid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</w:t>
            </w: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</w:t>
            </w: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Pr="0034104D" w:rsidRDefault="0034104D">
            <w:pPr>
              <w:rPr>
                <w:sz w:val="32"/>
                <w:szCs w:val="32"/>
              </w:rPr>
            </w:pPr>
          </w:p>
        </w:tc>
        <w:tc>
          <w:tcPr>
            <w:tcW w:w="3357" w:type="dxa"/>
          </w:tcPr>
          <w:p w:rsid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</w:t>
            </w: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Default="0034104D">
            <w:pPr>
              <w:rPr>
                <w:sz w:val="32"/>
                <w:szCs w:val="32"/>
              </w:rPr>
            </w:pPr>
          </w:p>
          <w:p w:rsidR="0034104D" w:rsidRPr="0034104D" w:rsidRDefault="00341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</w:t>
            </w:r>
          </w:p>
        </w:tc>
      </w:tr>
    </w:tbl>
    <w:p w:rsidR="0034104D" w:rsidRDefault="0034104D"/>
    <w:sectPr w:rsidR="0034104D" w:rsidSect="003410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4D"/>
    <w:rsid w:val="0034104D"/>
    <w:rsid w:val="00861894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E3776-DAC8-4A30-87F9-9A376FE3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4D"/>
    <w:pPr>
      <w:ind w:left="720"/>
      <w:contextualSpacing/>
    </w:pPr>
  </w:style>
  <w:style w:type="table" w:styleId="TableGrid">
    <w:name w:val="Table Grid"/>
    <w:basedOn w:val="TableNormal"/>
    <w:uiPriority w:val="39"/>
    <w:rsid w:val="0034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2017-03-06T15:23:00Z</dcterms:created>
  <dcterms:modified xsi:type="dcterms:W3CDTF">2017-03-06T15:35:00Z</dcterms:modified>
</cp:coreProperties>
</file>